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C55" w:rsidRDefault="004C7C55" w:rsidP="006D57DD">
      <w:pPr>
        <w:spacing w:line="268" w:lineRule="exact"/>
        <w:ind w:left="5812" w:right="283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4C7C55" w:rsidRDefault="004C7C55" w:rsidP="006D57DD">
      <w:pPr>
        <w:spacing w:line="268" w:lineRule="exact"/>
        <w:ind w:left="5812" w:right="283"/>
        <w:rPr>
          <w:rFonts w:ascii="Times New Roman" w:eastAsia="Calibri" w:hAnsi="Times New Roman" w:cs="Times New Roman"/>
          <w:sz w:val="28"/>
          <w:szCs w:val="28"/>
        </w:rPr>
      </w:pPr>
    </w:p>
    <w:p w:rsidR="007C4689" w:rsidRDefault="007C4689" w:rsidP="004C7C55">
      <w:pPr>
        <w:ind w:left="142" w:right="-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C4689" w:rsidRDefault="007C4689" w:rsidP="004C7C55">
      <w:pPr>
        <w:ind w:left="142" w:right="-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F0F29" w:rsidRDefault="00EF0F29" w:rsidP="004C7C55">
      <w:pPr>
        <w:ind w:left="142" w:right="-1"/>
        <w:jc w:val="center"/>
        <w:rPr>
          <w:rFonts w:ascii="Times New Roman" w:eastAsia="Calibri" w:hAnsi="Times New Roman" w:cs="Times New Roman"/>
          <w:spacing w:val="-4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Схема границ </w:t>
      </w:r>
      <w:r w:rsidR="00D0194D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проекта </w:t>
      </w:r>
      <w:r w:rsidR="004C7C55" w:rsidRPr="004C7C55">
        <w:rPr>
          <w:rFonts w:ascii="Times New Roman" w:eastAsia="Calibri" w:hAnsi="Times New Roman" w:cs="Times New Roman"/>
          <w:spacing w:val="-4"/>
          <w:sz w:val="28"/>
          <w:szCs w:val="28"/>
        </w:rPr>
        <w:t>внесени</w:t>
      </w:r>
      <w:r w:rsidR="004C7C55">
        <w:rPr>
          <w:rFonts w:ascii="Times New Roman" w:eastAsia="Calibri" w:hAnsi="Times New Roman" w:cs="Times New Roman"/>
          <w:spacing w:val="-4"/>
          <w:sz w:val="28"/>
          <w:szCs w:val="28"/>
        </w:rPr>
        <w:t>я</w:t>
      </w:r>
      <w:r w:rsidR="004C7C55" w:rsidRPr="004C7C55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изменений в проект межевания территории в границах красных линий улиц Рауиса Гареева, Уныш, Братьев Батталовых и Оренбургского тракта г. Казани, предусматривающий строительство, определение границ объектов здравоохранения регионального значения и формирование территории медицинского кластера на территории муниципального образования г. Казани</w:t>
      </w:r>
    </w:p>
    <w:p w:rsidR="004C7C55" w:rsidRDefault="004C7C55" w:rsidP="004C7C55">
      <w:pPr>
        <w:ind w:left="-142" w:right="714"/>
        <w:jc w:val="center"/>
        <w:rPr>
          <w:rFonts w:ascii="Times New Roman" w:eastAsia="Calibri" w:hAnsi="Times New Roman" w:cs="Times New Roman"/>
        </w:rPr>
      </w:pPr>
    </w:p>
    <w:p w:rsidR="007C4689" w:rsidRDefault="007C4689" w:rsidP="004C7C55">
      <w:pPr>
        <w:ind w:left="-142" w:right="714"/>
        <w:jc w:val="center"/>
        <w:rPr>
          <w:rFonts w:ascii="Times New Roman" w:eastAsia="Calibri" w:hAnsi="Times New Roman" w:cs="Times New Roman"/>
        </w:rPr>
      </w:pPr>
    </w:p>
    <w:p w:rsidR="007C4689" w:rsidRPr="004D3619" w:rsidRDefault="007C4689" w:rsidP="004C7C55">
      <w:pPr>
        <w:ind w:left="-142" w:right="714"/>
        <w:jc w:val="center"/>
        <w:rPr>
          <w:rFonts w:ascii="Times New Roman" w:eastAsia="Calibri" w:hAnsi="Times New Roman" w:cs="Times New Roman"/>
        </w:rPr>
      </w:pPr>
    </w:p>
    <w:p w:rsidR="007B212B" w:rsidRPr="004D3619" w:rsidRDefault="00A163D4" w:rsidP="00EF0F29">
      <w:pPr>
        <w:suppressAutoHyphens/>
        <w:ind w:firstLine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2887980</wp:posOffset>
                </wp:positionH>
                <wp:positionV relativeFrom="paragraph">
                  <wp:posOffset>1659255</wp:posOffset>
                </wp:positionV>
                <wp:extent cx="1068705" cy="805815"/>
                <wp:effectExtent l="50165" t="53340" r="52705" b="45720"/>
                <wp:wrapNone/>
                <wp:docPr id="12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8705" cy="805815"/>
                        </a:xfrm>
                        <a:custGeom>
                          <a:avLst/>
                          <a:gdLst>
                            <a:gd name="T0" fmla="*/ 1384 w 1683"/>
                            <a:gd name="T1" fmla="*/ 1269 h 1269"/>
                            <a:gd name="T2" fmla="*/ 1683 w 1683"/>
                            <a:gd name="T3" fmla="*/ 797 h 1269"/>
                            <a:gd name="T4" fmla="*/ 995 w 1683"/>
                            <a:gd name="T5" fmla="*/ 395 h 1269"/>
                            <a:gd name="T6" fmla="*/ 1002 w 1683"/>
                            <a:gd name="T7" fmla="*/ 348 h 1269"/>
                            <a:gd name="T8" fmla="*/ 770 w 1683"/>
                            <a:gd name="T9" fmla="*/ 0 h 1269"/>
                            <a:gd name="T10" fmla="*/ 654 w 1683"/>
                            <a:gd name="T11" fmla="*/ 170 h 1269"/>
                            <a:gd name="T12" fmla="*/ 395 w 1683"/>
                            <a:gd name="T13" fmla="*/ 238 h 1269"/>
                            <a:gd name="T14" fmla="*/ 45 w 1683"/>
                            <a:gd name="T15" fmla="*/ 12 h 1269"/>
                            <a:gd name="T16" fmla="*/ 0 w 1683"/>
                            <a:gd name="T17" fmla="*/ 90 h 1269"/>
                            <a:gd name="T18" fmla="*/ 323 w 1683"/>
                            <a:gd name="T19" fmla="*/ 301 h 1269"/>
                            <a:gd name="T20" fmla="*/ 201 w 1683"/>
                            <a:gd name="T21" fmla="*/ 512 h 1269"/>
                            <a:gd name="T22" fmla="*/ 1384 w 1683"/>
                            <a:gd name="T23" fmla="*/ 1269 h 12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683" h="1269">
                              <a:moveTo>
                                <a:pt x="1384" y="1269"/>
                              </a:moveTo>
                              <a:lnTo>
                                <a:pt x="1683" y="797"/>
                              </a:lnTo>
                              <a:lnTo>
                                <a:pt x="995" y="395"/>
                              </a:lnTo>
                              <a:lnTo>
                                <a:pt x="1002" y="348"/>
                              </a:lnTo>
                              <a:lnTo>
                                <a:pt x="770" y="0"/>
                              </a:lnTo>
                              <a:lnTo>
                                <a:pt x="654" y="170"/>
                              </a:lnTo>
                              <a:lnTo>
                                <a:pt x="395" y="238"/>
                              </a:lnTo>
                              <a:lnTo>
                                <a:pt x="45" y="12"/>
                              </a:lnTo>
                              <a:lnTo>
                                <a:pt x="0" y="90"/>
                              </a:lnTo>
                              <a:lnTo>
                                <a:pt x="323" y="301"/>
                              </a:lnTo>
                              <a:lnTo>
                                <a:pt x="201" y="512"/>
                              </a:lnTo>
                              <a:lnTo>
                                <a:pt x="1384" y="1269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02A3F" id="Freeform 52" o:spid="_x0000_s1026" style="position:absolute;margin-left:227.4pt;margin-top:130.65pt;width:84.15pt;height:63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83,1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" path="m1384,1269l1683,797,995,395r7,-47l770,,654,170,395,238,45,12,,90,323,301,201,512r1183,757xe" filled="f" strokecolor="#7030a0" strokeweight="3pt">
                <v:path arrowok="t" o:connecttype="custom" o:connectlocs="878840,805815;1068705,506095;631825,250825;636270,220980;488950,0;415290,107950;250825,151130;28575,7620;0,57150;205105,191135;127635,325120;878840,805815" o:connectangles="0,0,0,0,0,0,0,0,0,0,0,0"/>
              </v:shape>
            </w:pict>
          </mc:Fallback>
        </mc:AlternateContent>
      </w:r>
      <w:r w:rsidR="00784EB4">
        <w:rPr>
          <w:rFonts w:eastAsia="Calibri"/>
          <w:noProof/>
          <w:sz w:val="22"/>
          <w:szCs w:val="22"/>
        </w:rPr>
        <w:drawing>
          <wp:inline distT="0" distB="0" distL="0" distR="0">
            <wp:extent cx="5955192" cy="4123427"/>
            <wp:effectExtent l="19050" t="19050" r="26508" b="10423"/>
            <wp:docPr id="13" name="Рисунок 13" descr="D:\MIF_MID\Альфия_Завдатовна\05.01.22\Публичная кадастровая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IF_MID\Альфия_Завдатовна\05.01.22\Публичная кадастровая кар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16" t="1575" r="4737" b="7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78" cy="4125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5DF" w:rsidRDefault="006535DF" w:rsidP="004D3619">
      <w:pPr>
        <w:suppressAutoHyphens/>
        <w:ind w:left="-142" w:firstLine="0"/>
        <w:jc w:val="center"/>
        <w:rPr>
          <w:rFonts w:eastAsia="Calibri"/>
          <w:noProof/>
          <w:sz w:val="22"/>
          <w:szCs w:val="22"/>
        </w:rPr>
      </w:pPr>
      <w:r w:rsidRPr="006535DF">
        <w:rPr>
          <w:rFonts w:eastAsia="Calibri"/>
          <w:noProof/>
          <w:sz w:val="22"/>
          <w:szCs w:val="22"/>
        </w:rPr>
        <w:t xml:space="preserve"> </w:t>
      </w:r>
      <w:r w:rsidR="00E077FA" w:rsidRPr="006535DF">
        <w:rPr>
          <w:rFonts w:eastAsia="Calibri"/>
          <w:noProof/>
          <w:sz w:val="22"/>
          <w:szCs w:val="22"/>
        </w:rPr>
        <w:t xml:space="preserve"> </w:t>
      </w:r>
      <w:r>
        <w:rPr>
          <w:rFonts w:eastAsia="Calibri"/>
          <w:noProof/>
          <w:sz w:val="22"/>
          <w:szCs w:val="22"/>
        </w:rPr>
        <w:t xml:space="preserve">                                                                                                                           </w:t>
      </w:r>
    </w:p>
    <w:p w:rsidR="00EF0F29" w:rsidRPr="0066067A" w:rsidRDefault="006535DF" w:rsidP="0066067A">
      <w:pPr>
        <w:suppressAutoHyphens/>
        <w:ind w:left="-142" w:firstLine="0"/>
        <w:jc w:val="left"/>
        <w:rPr>
          <w:rFonts w:eastAsia="Calibri"/>
          <w:sz w:val="18"/>
          <w:szCs w:val="18"/>
        </w:rPr>
      </w:pPr>
      <w:r>
        <w:rPr>
          <w:rFonts w:eastAsia="Calibri"/>
          <w:noProof/>
          <w:sz w:val="22"/>
          <w:szCs w:val="22"/>
        </w:rPr>
        <w:t xml:space="preserve">                                                                                                                             </w:t>
      </w:r>
      <w:r w:rsidR="0066067A">
        <w:rPr>
          <w:rFonts w:eastAsia="Calibri"/>
          <w:noProof/>
          <w:sz w:val="22"/>
          <w:szCs w:val="22"/>
        </w:rPr>
        <w:t xml:space="preserve">           </w:t>
      </w:r>
      <w:r w:rsidR="004C7C55">
        <w:rPr>
          <w:rFonts w:eastAsia="Calibri"/>
          <w:noProof/>
          <w:sz w:val="22"/>
          <w:szCs w:val="22"/>
        </w:rPr>
        <w:t xml:space="preserve">         </w:t>
      </w:r>
      <w:r w:rsidRPr="0066067A">
        <w:rPr>
          <w:rFonts w:eastAsia="Calibri"/>
          <w:noProof/>
          <w:sz w:val="18"/>
          <w:szCs w:val="18"/>
        </w:rPr>
        <w:t xml:space="preserve">0   </w:t>
      </w:r>
      <w:r w:rsidR="0066067A">
        <w:rPr>
          <w:rFonts w:eastAsia="Calibri"/>
          <w:noProof/>
          <w:sz w:val="18"/>
          <w:szCs w:val="18"/>
        </w:rPr>
        <w:t xml:space="preserve">   </w:t>
      </w:r>
      <w:r w:rsidR="004C7C55">
        <w:rPr>
          <w:rFonts w:eastAsia="Calibri"/>
          <w:noProof/>
          <w:sz w:val="18"/>
          <w:szCs w:val="18"/>
        </w:rPr>
        <w:t xml:space="preserve"> </w:t>
      </w:r>
      <w:r w:rsidR="00784EB4">
        <w:rPr>
          <w:rFonts w:eastAsia="Calibri"/>
          <w:noProof/>
          <w:sz w:val="18"/>
          <w:szCs w:val="18"/>
        </w:rPr>
        <w:t>100</w:t>
      </w:r>
      <w:r w:rsidRPr="0066067A">
        <w:rPr>
          <w:rFonts w:eastAsia="Calibri"/>
          <w:noProof/>
          <w:sz w:val="18"/>
          <w:szCs w:val="18"/>
        </w:rPr>
        <w:t xml:space="preserve"> </w:t>
      </w:r>
      <w:r w:rsidR="00784EB4">
        <w:rPr>
          <w:rFonts w:eastAsia="Calibri"/>
          <w:noProof/>
          <w:sz w:val="18"/>
          <w:szCs w:val="18"/>
        </w:rPr>
        <w:t xml:space="preserve"> </w:t>
      </w:r>
    </w:p>
    <w:p w:rsidR="006535DF" w:rsidRDefault="00A163D4" w:rsidP="004D3619">
      <w:pPr>
        <w:suppressAutoHyphens/>
        <w:ind w:left="-142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eastAsia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5568950</wp:posOffset>
                </wp:positionH>
                <wp:positionV relativeFrom="paragraph">
                  <wp:posOffset>159385</wp:posOffset>
                </wp:positionV>
                <wp:extent cx="393065" cy="635"/>
                <wp:effectExtent l="16510" t="16510" r="9525" b="11430"/>
                <wp:wrapNone/>
                <wp:docPr id="11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06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9934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" o:spid="_x0000_s1026" type="#_x0000_t32" style="position:absolute;margin-left:438.5pt;margin-top:12.55pt;width:30.95pt;height: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YgMIwIAAD8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" strokeweight="1.5pt"/>
            </w:pict>
          </mc:Fallback>
        </mc:AlternateContent>
      </w:r>
      <w:r>
        <w:rPr>
          <w:rFonts w:eastAsia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5765800</wp:posOffset>
                </wp:positionH>
                <wp:positionV relativeFrom="paragraph">
                  <wp:posOffset>50165</wp:posOffset>
                </wp:positionV>
                <wp:extent cx="0" cy="100965"/>
                <wp:effectExtent l="13335" t="12065" r="5715" b="10795"/>
                <wp:wrapNone/>
                <wp:docPr id="10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0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52C66" id="AutoShape 60" o:spid="_x0000_s1026" type="#_x0000_t32" style="position:absolute;margin-left:454pt;margin-top:3.95pt;width:0;height:7.9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"/>
            </w:pict>
          </mc:Fallback>
        </mc:AlternateContent>
      </w:r>
      <w:r>
        <w:rPr>
          <w:rFonts w:eastAsia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5568950</wp:posOffset>
                </wp:positionH>
                <wp:positionV relativeFrom="paragraph">
                  <wp:posOffset>5715</wp:posOffset>
                </wp:positionV>
                <wp:extent cx="0" cy="154305"/>
                <wp:effectExtent l="16510" t="15240" r="12065" b="11430"/>
                <wp:wrapNone/>
                <wp:docPr id="9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430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343B7" id="AutoShape 56" o:spid="_x0000_s1026" type="#_x0000_t32" style="position:absolute;margin-left:438.5pt;margin-top:.45pt;width:0;height:12.1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" strokeweight="1.5pt"/>
            </w:pict>
          </mc:Fallback>
        </mc:AlternateContent>
      </w:r>
      <w:r>
        <w:rPr>
          <w:rFonts w:eastAsia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5961380</wp:posOffset>
                </wp:positionH>
                <wp:positionV relativeFrom="paragraph">
                  <wp:posOffset>23495</wp:posOffset>
                </wp:positionV>
                <wp:extent cx="635" cy="136525"/>
                <wp:effectExtent l="18415" t="13970" r="9525" b="11430"/>
                <wp:wrapNone/>
                <wp:docPr id="8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365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E0A04" id="AutoShape 57" o:spid="_x0000_s1026" type="#_x0000_t32" style="position:absolute;margin-left:469.4pt;margin-top:1.85pt;width:.05pt;height:10.7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" strokeweight="1.5pt"/>
            </w:pict>
          </mc:Fallback>
        </mc:AlternateContent>
      </w:r>
      <w:r w:rsidR="004C7C5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535DF" w:rsidRDefault="006535DF" w:rsidP="004D3619">
      <w:pPr>
        <w:suppressAutoHyphens/>
        <w:ind w:left="-142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EF0F29" w:rsidRDefault="00A163D4" w:rsidP="004D3619">
      <w:pPr>
        <w:suppressAutoHyphens/>
        <w:ind w:left="-142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96520</wp:posOffset>
                </wp:positionV>
                <wp:extent cx="5970905" cy="1439545"/>
                <wp:effectExtent l="6985" t="10160" r="13335" b="7620"/>
                <wp:wrapNone/>
                <wp:docPr id="6" name="Freeform 46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5970905" cy="1439545"/>
                        </a:xfrm>
                        <a:custGeom>
                          <a:avLst/>
                          <a:gdLst>
                            <a:gd name="T0" fmla="*/ 0 w 10474"/>
                            <a:gd name="T1" fmla="*/ 0 h 3659"/>
                            <a:gd name="T2" fmla="*/ 6654165 w 10474"/>
                            <a:gd name="T3" fmla="*/ 0 h 3659"/>
                            <a:gd name="T4" fmla="*/ 6654165 w 10474"/>
                            <a:gd name="T5" fmla="*/ 2105809 h 3659"/>
                            <a:gd name="T6" fmla="*/ 0 w 10474"/>
                            <a:gd name="T7" fmla="*/ 2105809 h 3659"/>
                            <a:gd name="T8" fmla="*/ 0 w 10474"/>
                            <a:gd name="T9" fmla="*/ 0 h 365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0474" h="3659">
                              <a:moveTo>
                                <a:pt x="0" y="0"/>
                              </a:moveTo>
                              <a:lnTo>
                                <a:pt x="10473" y="0"/>
                              </a:lnTo>
                              <a:lnTo>
                                <a:pt x="10473" y="3658"/>
                              </a:lnTo>
                              <a:lnTo>
                                <a:pt x="0" y="365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54F19" id="Freeform 4644" o:spid="_x0000_s1026" style="position:absolute;margin-left:4.25pt;margin-top:7.6pt;width:470.15pt;height:113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474,3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" path="m,l10473,r,3658l,3658,,e" filled="f" strokeweight=".25397mm">
                <v:path arrowok="t" o:connecttype="custom" o:connectlocs="0,0;2147483646,0;2147483646,828479589;0,828479589;0,0" o:connectangles="0,0,0,0,0"/>
                <o:lock v:ext="edit" aspectratio="t"/>
              </v:shape>
            </w:pict>
          </mc:Fallback>
        </mc:AlternateContent>
      </w:r>
    </w:p>
    <w:p w:rsidR="008962B4" w:rsidRDefault="00A163D4" w:rsidP="004D3619">
      <w:pPr>
        <w:suppressAutoHyphens/>
        <w:ind w:left="-142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2104390</wp:posOffset>
                </wp:positionH>
                <wp:positionV relativeFrom="paragraph">
                  <wp:posOffset>5715</wp:posOffset>
                </wp:positionV>
                <wp:extent cx="2487295" cy="186055"/>
                <wp:effectExtent l="0" t="0" r="0" b="4445"/>
                <wp:wrapNone/>
                <wp:docPr id="5" name="Text Box 46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8729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77FA" w:rsidRDefault="00E077FA" w:rsidP="008962B4">
                            <w:pPr>
                              <w:pStyle w:val="affb"/>
                              <w:kinsoku w:val="0"/>
                              <w:overflowPunct w:val="0"/>
                              <w:spacing w:line="233" w:lineRule="exact"/>
                              <w:rPr>
                                <w:rFonts w:ascii="GOST Common" w:hAnsi="GOST Common" w:cs="GOST Commo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GOST Common" w:hAnsi="GOST Common" w:cs="GOST Common"/>
                                <w:sz w:val="23"/>
                                <w:szCs w:val="23"/>
                              </w:rPr>
                              <w:t xml:space="preserve">     </w:t>
                            </w:r>
                            <w:r w:rsidR="00E96003">
                              <w:rPr>
                                <w:rFonts w:ascii="GOST Common" w:hAnsi="GOST Common" w:cs="GOST Common"/>
                                <w:sz w:val="23"/>
                                <w:szCs w:val="23"/>
                                <w:lang w:val="ru-RU"/>
                              </w:rPr>
                              <w:t>У</w:t>
                            </w:r>
                            <w:r>
                              <w:rPr>
                                <w:rFonts w:ascii="GOST Common" w:hAnsi="GOST Common" w:cs="GOST Common"/>
                                <w:sz w:val="23"/>
                                <w:szCs w:val="23"/>
                              </w:rPr>
                              <w:t xml:space="preserve">СЛОВНЫЕ </w:t>
                            </w:r>
                            <w:r>
                              <w:rPr>
                                <w:rFonts w:ascii="GOST Common" w:hAnsi="GOST Common" w:cs="GOST Common"/>
                                <w:spacing w:val="1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GOST Common" w:hAnsi="GOST Common" w:cs="GOST Common"/>
                                <w:sz w:val="23"/>
                                <w:szCs w:val="23"/>
                              </w:rPr>
                              <w:t>ОБОЗНАЧЕНИЯ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84" o:spid="_x0000_s1026" type="#_x0000_t202" style="position:absolute;left:0;text-align:left;margin-left:165.7pt;margin-top:.45pt;width:195.85pt;height:14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" filled="f" stroked="f">
                <o:lock v:ext="edit" aspectratio="t"/>
                <v:textbox inset="0,0,0,0">
                  <w:txbxContent>
                    <w:p w:rsidR="00E077FA" w:rsidRDefault="00E077FA" w:rsidP="008962B4">
                      <w:pPr>
                        <w:pStyle w:val="affb"/>
                        <w:kinsoku w:val="0"/>
                        <w:overflowPunct w:val="0"/>
                        <w:spacing w:line="233" w:lineRule="exact"/>
                        <w:rPr>
                          <w:rFonts w:ascii="GOST Common" w:hAnsi="GOST Common" w:cs="GOST Common"/>
                          <w:sz w:val="23"/>
                          <w:szCs w:val="23"/>
                        </w:rPr>
                      </w:pPr>
                      <w:r>
                        <w:rPr>
                          <w:rFonts w:ascii="GOST Common" w:hAnsi="GOST Common" w:cs="GOST Common"/>
                          <w:sz w:val="23"/>
                          <w:szCs w:val="23"/>
                        </w:rPr>
                        <w:t xml:space="preserve">     </w:t>
                      </w:r>
                      <w:r w:rsidR="00E96003">
                        <w:rPr>
                          <w:rFonts w:ascii="GOST Common" w:hAnsi="GOST Common" w:cs="GOST Common"/>
                          <w:sz w:val="23"/>
                          <w:szCs w:val="23"/>
                          <w:lang w:val="ru-RU"/>
                        </w:rPr>
                        <w:t>У</w:t>
                      </w:r>
                      <w:r>
                        <w:rPr>
                          <w:rFonts w:ascii="GOST Common" w:hAnsi="GOST Common" w:cs="GOST Common"/>
                          <w:sz w:val="23"/>
                          <w:szCs w:val="23"/>
                        </w:rPr>
                        <w:t xml:space="preserve">СЛОВНЫЕ </w:t>
                      </w:r>
                      <w:r>
                        <w:rPr>
                          <w:rFonts w:ascii="GOST Common" w:hAnsi="GOST Common" w:cs="GOST Common"/>
                          <w:spacing w:val="18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GOST Common" w:hAnsi="GOST Common" w:cs="GOST Common"/>
                          <w:sz w:val="23"/>
                          <w:szCs w:val="23"/>
                        </w:rPr>
                        <w:t>ОБОЗНАЧЕНИЯ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8962B4" w:rsidRDefault="00A163D4" w:rsidP="004D3619">
      <w:pPr>
        <w:suppressAutoHyphens/>
        <w:ind w:left="-142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3545205</wp:posOffset>
                </wp:positionH>
                <wp:positionV relativeFrom="paragraph">
                  <wp:posOffset>165100</wp:posOffset>
                </wp:positionV>
                <wp:extent cx="2002155" cy="386080"/>
                <wp:effectExtent l="2540" t="1905" r="0" b="2540"/>
                <wp:wrapNone/>
                <wp:docPr id="4" name="Text Box 46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02155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77FA" w:rsidRDefault="00E077FA" w:rsidP="008962B4">
                            <w:pPr>
                              <w:pStyle w:val="affb"/>
                              <w:kinsoku w:val="0"/>
                              <w:overflowPunct w:val="0"/>
                              <w:rPr>
                                <w:rFonts w:ascii="GOST Common" w:hAnsi="GOST Common" w:cs="GOST Common"/>
                                <w:sz w:val="16"/>
                                <w:szCs w:val="16"/>
                              </w:rPr>
                            </w:pPr>
                          </w:p>
                          <w:p w:rsidR="00E077FA" w:rsidRPr="00E96003" w:rsidRDefault="00E96003" w:rsidP="008962B4">
                            <w:pPr>
                              <w:pStyle w:val="affb"/>
                              <w:kinsoku w:val="0"/>
                              <w:overflowPunct w:val="0"/>
                              <w:rPr>
                                <w:rFonts w:ascii="GOST Common" w:hAnsi="GOST Common" w:cs="GOST Common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GOST Common" w:hAnsi="GOST Common" w:cs="GOST Common"/>
                                <w:sz w:val="16"/>
                                <w:szCs w:val="16"/>
                                <w:lang w:val="ru-RU"/>
                              </w:rPr>
                              <w:t xml:space="preserve">Граница проекта </w:t>
                            </w:r>
                            <w:r w:rsidR="00784EB4">
                              <w:rPr>
                                <w:rFonts w:ascii="GOST Common" w:hAnsi="GOST Common" w:cs="GOST Common"/>
                                <w:sz w:val="16"/>
                                <w:szCs w:val="16"/>
                                <w:lang w:val="ru-RU"/>
                              </w:rPr>
                              <w:t>межевания</w:t>
                            </w:r>
                            <w:r>
                              <w:rPr>
                                <w:rFonts w:ascii="GOST Common" w:hAnsi="GOST Common" w:cs="GOST Common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="00D0194D">
                              <w:rPr>
                                <w:rFonts w:ascii="GOST Common" w:hAnsi="GOST Common" w:cs="GOST Common"/>
                                <w:sz w:val="16"/>
                                <w:szCs w:val="16"/>
                                <w:lang w:val="ru-RU"/>
                              </w:rPr>
                              <w:t xml:space="preserve"> территории</w:t>
                            </w:r>
                            <w:r>
                              <w:rPr>
                                <w:rFonts w:ascii="GOST Common" w:hAnsi="GOST Common" w:cs="GOST Common"/>
                                <w:sz w:val="16"/>
                                <w:szCs w:val="16"/>
                                <w:lang w:val="ru-RU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85" o:spid="_x0000_s1027" type="#_x0000_t202" style="position:absolute;left:0;text-align:left;margin-left:279.15pt;margin-top:13pt;width:157.65pt;height:30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" filled="f" stroked="f">
                <o:lock v:ext="edit" aspectratio="t"/>
                <v:textbox inset="0,0,0,0">
                  <w:txbxContent>
                    <w:p w:rsidR="00E077FA" w:rsidRDefault="00E077FA" w:rsidP="008962B4">
                      <w:pPr>
                        <w:pStyle w:val="affb"/>
                        <w:kinsoku w:val="0"/>
                        <w:overflowPunct w:val="0"/>
                        <w:rPr>
                          <w:rFonts w:ascii="GOST Common" w:hAnsi="GOST Common" w:cs="GOST Common"/>
                          <w:sz w:val="16"/>
                          <w:szCs w:val="16"/>
                        </w:rPr>
                      </w:pPr>
                    </w:p>
                    <w:p w:rsidR="00E077FA" w:rsidRPr="00E96003" w:rsidRDefault="00E96003" w:rsidP="008962B4">
                      <w:pPr>
                        <w:pStyle w:val="affb"/>
                        <w:kinsoku w:val="0"/>
                        <w:overflowPunct w:val="0"/>
                        <w:rPr>
                          <w:rFonts w:ascii="GOST Common" w:hAnsi="GOST Common" w:cs="GOST Common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GOST Common" w:hAnsi="GOST Common" w:cs="GOST Common"/>
                          <w:sz w:val="16"/>
                          <w:szCs w:val="16"/>
                          <w:lang w:val="ru-RU"/>
                        </w:rPr>
                        <w:t xml:space="preserve">Граница проекта </w:t>
                      </w:r>
                      <w:r w:rsidR="00784EB4">
                        <w:rPr>
                          <w:rFonts w:ascii="GOST Common" w:hAnsi="GOST Common" w:cs="GOST Common"/>
                          <w:sz w:val="16"/>
                          <w:szCs w:val="16"/>
                          <w:lang w:val="ru-RU"/>
                        </w:rPr>
                        <w:t>межевания</w:t>
                      </w:r>
                      <w:r>
                        <w:rPr>
                          <w:rFonts w:ascii="GOST Common" w:hAnsi="GOST Common" w:cs="GOST Common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="00D0194D">
                        <w:rPr>
                          <w:rFonts w:ascii="GOST Common" w:hAnsi="GOST Common" w:cs="GOST Common"/>
                          <w:sz w:val="16"/>
                          <w:szCs w:val="16"/>
                          <w:lang w:val="ru-RU"/>
                        </w:rPr>
                        <w:t xml:space="preserve"> территории</w:t>
                      </w:r>
                      <w:r>
                        <w:rPr>
                          <w:rFonts w:ascii="GOST Common" w:hAnsi="GOST Common" w:cs="GOST Common"/>
                          <w:sz w:val="16"/>
                          <w:szCs w:val="16"/>
                          <w:lang w:val="ru-RU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E96003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8962B4" w:rsidRDefault="00A163D4" w:rsidP="00784EB4">
      <w:pPr>
        <w:tabs>
          <w:tab w:val="left" w:pos="1968"/>
          <w:tab w:val="center" w:pos="4607"/>
        </w:tabs>
        <w:suppressAutoHyphens/>
        <w:ind w:left="-142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eastAsia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2834005</wp:posOffset>
                </wp:positionH>
                <wp:positionV relativeFrom="paragraph">
                  <wp:posOffset>144780</wp:posOffset>
                </wp:positionV>
                <wp:extent cx="581025" cy="635"/>
                <wp:effectExtent l="24765" t="24130" r="22860" b="22860"/>
                <wp:wrapNone/>
                <wp:docPr id="3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7A22E" id="AutoShape 59" o:spid="_x0000_s1026" type="#_x0000_t32" style="position:absolute;margin-left:223.15pt;margin-top:11.4pt;width:45.75pt;height: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" strokecolor="#7030a0" strokeweight="3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1650365</wp:posOffset>
                </wp:positionH>
                <wp:positionV relativeFrom="paragraph">
                  <wp:posOffset>74295</wp:posOffset>
                </wp:positionV>
                <wp:extent cx="727075" cy="186055"/>
                <wp:effectExtent l="3175" t="1270" r="3175" b="3175"/>
                <wp:wrapNone/>
                <wp:docPr id="2" name="Text Box 46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2707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77FA" w:rsidRDefault="00E077FA" w:rsidP="008962B4">
                            <w:pPr>
                              <w:pStyle w:val="affb"/>
                              <w:kinsoku w:val="0"/>
                              <w:overflowPunct w:val="0"/>
                              <w:spacing w:line="157" w:lineRule="exact"/>
                              <w:rPr>
                                <w:rFonts w:ascii="GOST Common" w:hAnsi="GOST Common" w:cs="GOST Commo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OST Common" w:hAnsi="GOST Common" w:cs="GOST Common"/>
                                <w:sz w:val="16"/>
                                <w:szCs w:val="16"/>
                              </w:rPr>
                              <w:t>Населенный</w:t>
                            </w:r>
                            <w:r>
                              <w:rPr>
                                <w:rFonts w:ascii="GOST Common" w:hAnsi="GOST Common" w:cs="GOST Common"/>
                                <w:spacing w:val="-1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GOST Common" w:hAnsi="GOST Common" w:cs="GOST Common"/>
                                <w:sz w:val="16"/>
                                <w:szCs w:val="16"/>
                              </w:rPr>
                              <w:t>пункт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86" o:spid="_x0000_s1028" type="#_x0000_t202" style="position:absolute;left:0;text-align:left;margin-left:129.95pt;margin-top:5.85pt;width:57.25pt;height:14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" filled="f" stroked="f">
                <o:lock v:ext="edit" aspectratio="t"/>
                <v:textbox inset="0,0,0,0">
                  <w:txbxContent>
                    <w:p w:rsidR="00E077FA" w:rsidRDefault="00E077FA" w:rsidP="008962B4">
                      <w:pPr>
                        <w:pStyle w:val="affb"/>
                        <w:kinsoku w:val="0"/>
                        <w:overflowPunct w:val="0"/>
                        <w:spacing w:line="157" w:lineRule="exact"/>
                        <w:rPr>
                          <w:rFonts w:ascii="GOST Common" w:hAnsi="GOST Common" w:cs="GOST Common"/>
                          <w:sz w:val="16"/>
                          <w:szCs w:val="16"/>
                        </w:rPr>
                      </w:pPr>
                      <w:r>
                        <w:rPr>
                          <w:rFonts w:ascii="GOST Common" w:hAnsi="GOST Common" w:cs="GOST Common"/>
                          <w:sz w:val="16"/>
                          <w:szCs w:val="16"/>
                        </w:rPr>
                        <w:t>Населенный</w:t>
                      </w:r>
                      <w:r>
                        <w:rPr>
                          <w:rFonts w:ascii="GOST Common" w:hAnsi="GOST Common" w:cs="GOST Common"/>
                          <w:spacing w:val="-1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GOST Common" w:hAnsi="GOST Common" w:cs="GOST Common"/>
                          <w:sz w:val="16"/>
                          <w:szCs w:val="16"/>
                        </w:rPr>
                        <w:t>пункт</w:t>
                      </w:r>
                    </w:p>
                  </w:txbxContent>
                </v:textbox>
              </v:shape>
            </w:pict>
          </mc:Fallback>
        </mc:AlternateContent>
      </w:r>
      <w:r w:rsidR="004C7C55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784EB4">
        <w:rPr>
          <w:rFonts w:ascii="Times New Roman" w:hAnsi="Times New Roman" w:cs="Times New Roman"/>
          <w:sz w:val="28"/>
          <w:szCs w:val="28"/>
        </w:rPr>
        <w:t xml:space="preserve"> </w:t>
      </w:r>
      <w:r w:rsidR="00784EB4" w:rsidRPr="00784E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" cy="285985"/>
            <wp:effectExtent l="19050" t="19050" r="19050" b="18815"/>
            <wp:docPr id="7" name="Рисунок 13" descr="D:\MIF_MID\Альфия_Завдатовна\05.01.22\Публичная кадастровая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IF_MID\Альфия_Завдатовна\05.01.22\Публичная кадастровая кар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16" t="43526" r="86288" b="49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78" cy="2859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4EB4">
        <w:rPr>
          <w:rFonts w:ascii="Times New Roman" w:hAnsi="Times New Roman" w:cs="Times New Roman"/>
          <w:sz w:val="28"/>
          <w:szCs w:val="28"/>
        </w:rPr>
        <w:tab/>
      </w:r>
    </w:p>
    <w:p w:rsidR="008962B4" w:rsidRDefault="008962B4" w:rsidP="004D3619">
      <w:pPr>
        <w:suppressAutoHyphens/>
        <w:ind w:left="-142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962B4" w:rsidRDefault="008962B4" w:rsidP="004D3619">
      <w:pPr>
        <w:suppressAutoHyphens/>
        <w:ind w:left="-142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962B4" w:rsidRDefault="008962B4" w:rsidP="004D3619">
      <w:pPr>
        <w:suppressAutoHyphens/>
        <w:ind w:left="-142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962B4" w:rsidRDefault="008962B4" w:rsidP="004D3619">
      <w:pPr>
        <w:suppressAutoHyphens/>
        <w:ind w:left="-142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962B4" w:rsidRDefault="00A163D4" w:rsidP="004D3619">
      <w:pPr>
        <w:suppressAutoHyphens/>
        <w:ind w:left="-142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3808095</wp:posOffset>
                </wp:positionH>
                <wp:positionV relativeFrom="paragraph">
                  <wp:posOffset>142875</wp:posOffset>
                </wp:positionV>
                <wp:extent cx="626745" cy="35560"/>
                <wp:effectExtent l="0" t="1270" r="3175" b="1270"/>
                <wp:wrapNone/>
                <wp:docPr id="1" name="Rectangle 46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26745" cy="35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77FA" w:rsidRDefault="00E077FA" w:rsidP="008962B4">
                            <w:pPr>
                              <w:spacing w:line="60" w:lineRule="atLeast"/>
                            </w:pPr>
                          </w:p>
                          <w:p w:rsidR="00E077FA" w:rsidRDefault="00E077FA" w:rsidP="008962B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47" o:spid="_x0000_s1029" style="position:absolute;left:0;text-align:left;margin-left:299.85pt;margin-top:11.25pt;width:49.35pt;height:2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" filled="f" stroked="f">
                <o:lock v:ext="edit" aspectratio="t"/>
                <v:textbox inset="0,0,0,0">
                  <w:txbxContent>
                    <w:p w:rsidR="00E077FA" w:rsidRDefault="00E077FA" w:rsidP="008962B4">
                      <w:pPr>
                        <w:spacing w:line="60" w:lineRule="atLeast"/>
                      </w:pPr>
                    </w:p>
                    <w:p w:rsidR="00E077FA" w:rsidRDefault="00E077FA" w:rsidP="008962B4"/>
                  </w:txbxContent>
                </v:textbox>
              </v:rect>
            </w:pict>
          </mc:Fallback>
        </mc:AlternateContent>
      </w:r>
    </w:p>
    <w:p w:rsidR="008962B4" w:rsidRDefault="008962B4" w:rsidP="004D3619">
      <w:pPr>
        <w:suppressAutoHyphens/>
        <w:ind w:left="-142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962B4" w:rsidRDefault="008962B4" w:rsidP="004D3619">
      <w:pPr>
        <w:suppressAutoHyphens/>
        <w:ind w:left="-142" w:firstLine="0"/>
        <w:jc w:val="center"/>
        <w:rPr>
          <w:rFonts w:ascii="Times New Roman" w:hAnsi="Times New Roman" w:cs="Times New Roman"/>
          <w:sz w:val="28"/>
          <w:szCs w:val="28"/>
        </w:rPr>
      </w:pPr>
    </w:p>
    <w:sectPr w:rsidR="008962B4" w:rsidSect="004C7C55">
      <w:pgSz w:w="11906" w:h="16838"/>
      <w:pgMar w:top="284" w:right="1133" w:bottom="284" w:left="1276" w:header="720" w:footer="720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2C32" w:rsidRDefault="00D52C32" w:rsidP="00135E79">
      <w:r>
        <w:separator/>
      </w:r>
    </w:p>
  </w:endnote>
  <w:endnote w:type="continuationSeparator" w:id="0">
    <w:p w:rsidR="00D52C32" w:rsidRDefault="00D52C32" w:rsidP="00135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OST Common">
    <w:altName w:val="Arial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2C32" w:rsidRDefault="00D52C32" w:rsidP="00135E79">
      <w:r>
        <w:separator/>
      </w:r>
    </w:p>
  </w:footnote>
  <w:footnote w:type="continuationSeparator" w:id="0">
    <w:p w:rsidR="00D52C32" w:rsidRDefault="00D52C32" w:rsidP="00135E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8.25pt;height:12.75pt;visibility:visible" o:bullet="t">
        <v:imagedata r:id="rId1" o:title=""/>
      </v:shape>
    </w:pict>
  </w:numPicBullet>
  <w:abstractNum w:abstractNumId="0">
    <w:nsid w:val="00000001"/>
    <w:multiLevelType w:val="multilevel"/>
    <w:tmpl w:val="CC30E12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5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1">
    <w:nsid w:val="09A22BDD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2">
    <w:nsid w:val="12A032C3"/>
    <w:multiLevelType w:val="hybridMultilevel"/>
    <w:tmpl w:val="CDCECDB2"/>
    <w:lvl w:ilvl="0" w:tplc="1646D39E">
      <w:start w:val="1"/>
      <w:numFmt w:val="decimal"/>
      <w:lvlText w:val="%1."/>
      <w:lvlJc w:val="left"/>
      <w:pPr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155A5420"/>
    <w:multiLevelType w:val="hybridMultilevel"/>
    <w:tmpl w:val="C074BB84"/>
    <w:lvl w:ilvl="0" w:tplc="9C086546">
      <w:start w:val="1"/>
      <w:numFmt w:val="decimal"/>
      <w:lvlText w:val="%1."/>
      <w:lvlJc w:val="left"/>
      <w:pPr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0E31DD"/>
    <w:multiLevelType w:val="hybridMultilevel"/>
    <w:tmpl w:val="1FE615B4"/>
    <w:lvl w:ilvl="0" w:tplc="F93AE56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6976E43"/>
    <w:multiLevelType w:val="hybridMultilevel"/>
    <w:tmpl w:val="8304BEB6"/>
    <w:lvl w:ilvl="0" w:tplc="BE928CE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095"/>
    <w:rsid w:val="000004F8"/>
    <w:rsid w:val="00006699"/>
    <w:rsid w:val="00011518"/>
    <w:rsid w:val="000228E1"/>
    <w:rsid w:val="0002713E"/>
    <w:rsid w:val="000309D6"/>
    <w:rsid w:val="00034B72"/>
    <w:rsid w:val="00045227"/>
    <w:rsid w:val="0005499C"/>
    <w:rsid w:val="00081996"/>
    <w:rsid w:val="00093563"/>
    <w:rsid w:val="000964C9"/>
    <w:rsid w:val="000A0DA8"/>
    <w:rsid w:val="000A1671"/>
    <w:rsid w:val="000A1D8F"/>
    <w:rsid w:val="000B1834"/>
    <w:rsid w:val="000B2F61"/>
    <w:rsid w:val="000B3028"/>
    <w:rsid w:val="000C23FA"/>
    <w:rsid w:val="000C3111"/>
    <w:rsid w:val="000C3C86"/>
    <w:rsid w:val="000C3D98"/>
    <w:rsid w:val="000C6B33"/>
    <w:rsid w:val="000C7CA3"/>
    <w:rsid w:val="000D1000"/>
    <w:rsid w:val="000E2253"/>
    <w:rsid w:val="000E2705"/>
    <w:rsid w:val="000E4476"/>
    <w:rsid w:val="000E5589"/>
    <w:rsid w:val="000F0AF1"/>
    <w:rsid w:val="000F4268"/>
    <w:rsid w:val="0010662B"/>
    <w:rsid w:val="00110BC8"/>
    <w:rsid w:val="001130F9"/>
    <w:rsid w:val="00122F7A"/>
    <w:rsid w:val="001322FD"/>
    <w:rsid w:val="00133C93"/>
    <w:rsid w:val="00135E79"/>
    <w:rsid w:val="001406CC"/>
    <w:rsid w:val="0014111E"/>
    <w:rsid w:val="00143E34"/>
    <w:rsid w:val="001447C4"/>
    <w:rsid w:val="00146B11"/>
    <w:rsid w:val="0014707A"/>
    <w:rsid w:val="001471A8"/>
    <w:rsid w:val="00147F83"/>
    <w:rsid w:val="00152189"/>
    <w:rsid w:val="001526A4"/>
    <w:rsid w:val="0015780E"/>
    <w:rsid w:val="00164BDD"/>
    <w:rsid w:val="00175B79"/>
    <w:rsid w:val="00183D84"/>
    <w:rsid w:val="001865D7"/>
    <w:rsid w:val="00197182"/>
    <w:rsid w:val="001B5F23"/>
    <w:rsid w:val="001D057C"/>
    <w:rsid w:val="001D3437"/>
    <w:rsid w:val="001D4C1A"/>
    <w:rsid w:val="001D76BF"/>
    <w:rsid w:val="001E093C"/>
    <w:rsid w:val="001E291E"/>
    <w:rsid w:val="001E443F"/>
    <w:rsid w:val="001E528B"/>
    <w:rsid w:val="001E6596"/>
    <w:rsid w:val="001F16FD"/>
    <w:rsid w:val="001F3005"/>
    <w:rsid w:val="002126C9"/>
    <w:rsid w:val="002230B1"/>
    <w:rsid w:val="00227D52"/>
    <w:rsid w:val="00227DF3"/>
    <w:rsid w:val="00243931"/>
    <w:rsid w:val="0024611D"/>
    <w:rsid w:val="00246A46"/>
    <w:rsid w:val="00253688"/>
    <w:rsid w:val="00253CC7"/>
    <w:rsid w:val="00265184"/>
    <w:rsid w:val="0026598D"/>
    <w:rsid w:val="00270D2D"/>
    <w:rsid w:val="00270EE1"/>
    <w:rsid w:val="00283B0A"/>
    <w:rsid w:val="0028515E"/>
    <w:rsid w:val="0029036B"/>
    <w:rsid w:val="0029331E"/>
    <w:rsid w:val="00296EFB"/>
    <w:rsid w:val="00297704"/>
    <w:rsid w:val="002A0622"/>
    <w:rsid w:val="002A0BA9"/>
    <w:rsid w:val="002A121F"/>
    <w:rsid w:val="002A32AE"/>
    <w:rsid w:val="002B1EC7"/>
    <w:rsid w:val="002B51E0"/>
    <w:rsid w:val="002B6E11"/>
    <w:rsid w:val="002B7961"/>
    <w:rsid w:val="002C4AE8"/>
    <w:rsid w:val="002C6C22"/>
    <w:rsid w:val="002C7188"/>
    <w:rsid w:val="002C7821"/>
    <w:rsid w:val="002D0E0F"/>
    <w:rsid w:val="002D4095"/>
    <w:rsid w:val="002D74F6"/>
    <w:rsid w:val="002E0EF3"/>
    <w:rsid w:val="002F0EBC"/>
    <w:rsid w:val="002F4364"/>
    <w:rsid w:val="00302AC6"/>
    <w:rsid w:val="00302C70"/>
    <w:rsid w:val="00306512"/>
    <w:rsid w:val="003105FA"/>
    <w:rsid w:val="0031498C"/>
    <w:rsid w:val="00316D39"/>
    <w:rsid w:val="00323204"/>
    <w:rsid w:val="003238DA"/>
    <w:rsid w:val="00335BEB"/>
    <w:rsid w:val="00340D01"/>
    <w:rsid w:val="00341F60"/>
    <w:rsid w:val="00342563"/>
    <w:rsid w:val="003504EF"/>
    <w:rsid w:val="00351C77"/>
    <w:rsid w:val="00354A7D"/>
    <w:rsid w:val="00360347"/>
    <w:rsid w:val="00363E6E"/>
    <w:rsid w:val="00365ACE"/>
    <w:rsid w:val="00370BDD"/>
    <w:rsid w:val="00372B75"/>
    <w:rsid w:val="00373584"/>
    <w:rsid w:val="00377630"/>
    <w:rsid w:val="00380292"/>
    <w:rsid w:val="0038484D"/>
    <w:rsid w:val="003949A1"/>
    <w:rsid w:val="0039536D"/>
    <w:rsid w:val="00397306"/>
    <w:rsid w:val="003A0839"/>
    <w:rsid w:val="003A1E6F"/>
    <w:rsid w:val="003A4FB9"/>
    <w:rsid w:val="003A6A25"/>
    <w:rsid w:val="003A7304"/>
    <w:rsid w:val="003B0CE0"/>
    <w:rsid w:val="003B20F5"/>
    <w:rsid w:val="003B43E5"/>
    <w:rsid w:val="003B46AB"/>
    <w:rsid w:val="003B699D"/>
    <w:rsid w:val="003C20CA"/>
    <w:rsid w:val="003C67A7"/>
    <w:rsid w:val="003C6916"/>
    <w:rsid w:val="003D5EDD"/>
    <w:rsid w:val="003E0E6A"/>
    <w:rsid w:val="003E3E6B"/>
    <w:rsid w:val="003E4B87"/>
    <w:rsid w:val="003E6E84"/>
    <w:rsid w:val="00403D1E"/>
    <w:rsid w:val="00405F1B"/>
    <w:rsid w:val="00406EFD"/>
    <w:rsid w:val="00407F77"/>
    <w:rsid w:val="0041513A"/>
    <w:rsid w:val="00424605"/>
    <w:rsid w:val="004249DB"/>
    <w:rsid w:val="004262A2"/>
    <w:rsid w:val="004267B9"/>
    <w:rsid w:val="00427F38"/>
    <w:rsid w:val="00435EBC"/>
    <w:rsid w:val="00445C66"/>
    <w:rsid w:val="004600E6"/>
    <w:rsid w:val="0046051B"/>
    <w:rsid w:val="004606E6"/>
    <w:rsid w:val="004614BA"/>
    <w:rsid w:val="0046397F"/>
    <w:rsid w:val="00471205"/>
    <w:rsid w:val="00471787"/>
    <w:rsid w:val="004746EC"/>
    <w:rsid w:val="00475DD1"/>
    <w:rsid w:val="00476B37"/>
    <w:rsid w:val="00480538"/>
    <w:rsid w:val="00481724"/>
    <w:rsid w:val="00483EF3"/>
    <w:rsid w:val="00485FDB"/>
    <w:rsid w:val="0049286F"/>
    <w:rsid w:val="004A0426"/>
    <w:rsid w:val="004A3C6E"/>
    <w:rsid w:val="004A65A5"/>
    <w:rsid w:val="004A6977"/>
    <w:rsid w:val="004A79DE"/>
    <w:rsid w:val="004B0B34"/>
    <w:rsid w:val="004B4D51"/>
    <w:rsid w:val="004B60FB"/>
    <w:rsid w:val="004C20EC"/>
    <w:rsid w:val="004C647B"/>
    <w:rsid w:val="004C7C55"/>
    <w:rsid w:val="004D3619"/>
    <w:rsid w:val="004D51C0"/>
    <w:rsid w:val="004E0473"/>
    <w:rsid w:val="004E1C94"/>
    <w:rsid w:val="004F5126"/>
    <w:rsid w:val="004F7B65"/>
    <w:rsid w:val="00513837"/>
    <w:rsid w:val="00513B41"/>
    <w:rsid w:val="00515061"/>
    <w:rsid w:val="0051571B"/>
    <w:rsid w:val="005158D3"/>
    <w:rsid w:val="0052323B"/>
    <w:rsid w:val="00525F23"/>
    <w:rsid w:val="00532CA3"/>
    <w:rsid w:val="00535210"/>
    <w:rsid w:val="005410BD"/>
    <w:rsid w:val="005412DC"/>
    <w:rsid w:val="005438CE"/>
    <w:rsid w:val="005617C6"/>
    <w:rsid w:val="00571210"/>
    <w:rsid w:val="00580958"/>
    <w:rsid w:val="0058329B"/>
    <w:rsid w:val="00586BD5"/>
    <w:rsid w:val="00587B70"/>
    <w:rsid w:val="0059094F"/>
    <w:rsid w:val="00590E12"/>
    <w:rsid w:val="00592700"/>
    <w:rsid w:val="00593789"/>
    <w:rsid w:val="0059758A"/>
    <w:rsid w:val="005A65D7"/>
    <w:rsid w:val="005B070C"/>
    <w:rsid w:val="005B2599"/>
    <w:rsid w:val="005B6961"/>
    <w:rsid w:val="005C6743"/>
    <w:rsid w:val="005C67B5"/>
    <w:rsid w:val="005D5F1D"/>
    <w:rsid w:val="005E0C0C"/>
    <w:rsid w:val="005E4C08"/>
    <w:rsid w:val="005E79A3"/>
    <w:rsid w:val="005F66B3"/>
    <w:rsid w:val="005F7E54"/>
    <w:rsid w:val="00602FCA"/>
    <w:rsid w:val="00604EA5"/>
    <w:rsid w:val="00605504"/>
    <w:rsid w:val="00605945"/>
    <w:rsid w:val="006109A5"/>
    <w:rsid w:val="00617FAB"/>
    <w:rsid w:val="006216FD"/>
    <w:rsid w:val="00621B2B"/>
    <w:rsid w:val="00626C5D"/>
    <w:rsid w:val="006303A5"/>
    <w:rsid w:val="006320D4"/>
    <w:rsid w:val="00635A54"/>
    <w:rsid w:val="006401DA"/>
    <w:rsid w:val="0064203F"/>
    <w:rsid w:val="006443A3"/>
    <w:rsid w:val="0065026E"/>
    <w:rsid w:val="006535DF"/>
    <w:rsid w:val="00653873"/>
    <w:rsid w:val="006554E4"/>
    <w:rsid w:val="0066067A"/>
    <w:rsid w:val="006606FE"/>
    <w:rsid w:val="006653EF"/>
    <w:rsid w:val="00676976"/>
    <w:rsid w:val="00684EB3"/>
    <w:rsid w:val="00691592"/>
    <w:rsid w:val="00692366"/>
    <w:rsid w:val="006A3DE7"/>
    <w:rsid w:val="006A404B"/>
    <w:rsid w:val="006A5E23"/>
    <w:rsid w:val="006A6463"/>
    <w:rsid w:val="006B5AFE"/>
    <w:rsid w:val="006B76C4"/>
    <w:rsid w:val="006C412B"/>
    <w:rsid w:val="006C735E"/>
    <w:rsid w:val="006C7CC6"/>
    <w:rsid w:val="006D3367"/>
    <w:rsid w:val="006D57DD"/>
    <w:rsid w:val="006E6802"/>
    <w:rsid w:val="006F2DD6"/>
    <w:rsid w:val="006F4E44"/>
    <w:rsid w:val="00712278"/>
    <w:rsid w:val="00717AF8"/>
    <w:rsid w:val="0072161E"/>
    <w:rsid w:val="007221F1"/>
    <w:rsid w:val="00722C85"/>
    <w:rsid w:val="00732418"/>
    <w:rsid w:val="00732A66"/>
    <w:rsid w:val="0073327F"/>
    <w:rsid w:val="0074701F"/>
    <w:rsid w:val="00752994"/>
    <w:rsid w:val="00762F0F"/>
    <w:rsid w:val="00764D65"/>
    <w:rsid w:val="0076595F"/>
    <w:rsid w:val="007726DB"/>
    <w:rsid w:val="0077489A"/>
    <w:rsid w:val="00777C08"/>
    <w:rsid w:val="00780CBB"/>
    <w:rsid w:val="00784EB4"/>
    <w:rsid w:val="007851C9"/>
    <w:rsid w:val="00790F24"/>
    <w:rsid w:val="00794996"/>
    <w:rsid w:val="00794E18"/>
    <w:rsid w:val="00795DD7"/>
    <w:rsid w:val="007A3CEC"/>
    <w:rsid w:val="007B212B"/>
    <w:rsid w:val="007B3777"/>
    <w:rsid w:val="007B4D2A"/>
    <w:rsid w:val="007C1337"/>
    <w:rsid w:val="007C183C"/>
    <w:rsid w:val="007C427C"/>
    <w:rsid w:val="007C4689"/>
    <w:rsid w:val="007C5595"/>
    <w:rsid w:val="007D608A"/>
    <w:rsid w:val="007D736E"/>
    <w:rsid w:val="007D781E"/>
    <w:rsid w:val="007E25BC"/>
    <w:rsid w:val="007E44C6"/>
    <w:rsid w:val="007E7D19"/>
    <w:rsid w:val="007F3175"/>
    <w:rsid w:val="007F4916"/>
    <w:rsid w:val="00813A51"/>
    <w:rsid w:val="0083164B"/>
    <w:rsid w:val="008353E3"/>
    <w:rsid w:val="008520BA"/>
    <w:rsid w:val="00857EF8"/>
    <w:rsid w:val="0086450F"/>
    <w:rsid w:val="008660DA"/>
    <w:rsid w:val="0087380C"/>
    <w:rsid w:val="00873F96"/>
    <w:rsid w:val="008762C6"/>
    <w:rsid w:val="0087689D"/>
    <w:rsid w:val="00886948"/>
    <w:rsid w:val="008869FF"/>
    <w:rsid w:val="00887E4C"/>
    <w:rsid w:val="008919F2"/>
    <w:rsid w:val="008949AF"/>
    <w:rsid w:val="00894ADD"/>
    <w:rsid w:val="008962B4"/>
    <w:rsid w:val="00896897"/>
    <w:rsid w:val="008968F3"/>
    <w:rsid w:val="008A6750"/>
    <w:rsid w:val="008A7531"/>
    <w:rsid w:val="008B49F9"/>
    <w:rsid w:val="008B73FB"/>
    <w:rsid w:val="008B79C6"/>
    <w:rsid w:val="008C3D6A"/>
    <w:rsid w:val="008D265E"/>
    <w:rsid w:val="008D4963"/>
    <w:rsid w:val="008E0BFC"/>
    <w:rsid w:val="008E2846"/>
    <w:rsid w:val="008E42C0"/>
    <w:rsid w:val="008E7B76"/>
    <w:rsid w:val="008F0BAA"/>
    <w:rsid w:val="008F157C"/>
    <w:rsid w:val="008F7BF5"/>
    <w:rsid w:val="009067BF"/>
    <w:rsid w:val="00930473"/>
    <w:rsid w:val="00930E73"/>
    <w:rsid w:val="009400F2"/>
    <w:rsid w:val="00940CD3"/>
    <w:rsid w:val="00944994"/>
    <w:rsid w:val="00944D1D"/>
    <w:rsid w:val="0096199A"/>
    <w:rsid w:val="009622BE"/>
    <w:rsid w:val="0096503F"/>
    <w:rsid w:val="00966E35"/>
    <w:rsid w:val="00970338"/>
    <w:rsid w:val="009727A0"/>
    <w:rsid w:val="009750B9"/>
    <w:rsid w:val="009779B8"/>
    <w:rsid w:val="00991D64"/>
    <w:rsid w:val="00995C0A"/>
    <w:rsid w:val="0099757F"/>
    <w:rsid w:val="009B6FC1"/>
    <w:rsid w:val="009B7B50"/>
    <w:rsid w:val="009C0328"/>
    <w:rsid w:val="009C6F26"/>
    <w:rsid w:val="009C71C1"/>
    <w:rsid w:val="009D0A11"/>
    <w:rsid w:val="009D256A"/>
    <w:rsid w:val="009D69C1"/>
    <w:rsid w:val="009D6CB1"/>
    <w:rsid w:val="009E3299"/>
    <w:rsid w:val="009E5A55"/>
    <w:rsid w:val="009E7AB0"/>
    <w:rsid w:val="009F165A"/>
    <w:rsid w:val="009F1BC9"/>
    <w:rsid w:val="009F6E21"/>
    <w:rsid w:val="00A0673A"/>
    <w:rsid w:val="00A1512A"/>
    <w:rsid w:val="00A163D4"/>
    <w:rsid w:val="00A20D09"/>
    <w:rsid w:val="00A22FEA"/>
    <w:rsid w:val="00A239E5"/>
    <w:rsid w:val="00A248E8"/>
    <w:rsid w:val="00A26408"/>
    <w:rsid w:val="00A27E79"/>
    <w:rsid w:val="00A36DCA"/>
    <w:rsid w:val="00A46D06"/>
    <w:rsid w:val="00A51623"/>
    <w:rsid w:val="00A64FD0"/>
    <w:rsid w:val="00A728A2"/>
    <w:rsid w:val="00A819EB"/>
    <w:rsid w:val="00A838D9"/>
    <w:rsid w:val="00A86149"/>
    <w:rsid w:val="00A942EC"/>
    <w:rsid w:val="00AA30D5"/>
    <w:rsid w:val="00AA32A0"/>
    <w:rsid w:val="00AA3747"/>
    <w:rsid w:val="00AA7016"/>
    <w:rsid w:val="00AB29F7"/>
    <w:rsid w:val="00AB3115"/>
    <w:rsid w:val="00AB4E71"/>
    <w:rsid w:val="00AB4F52"/>
    <w:rsid w:val="00AC34FD"/>
    <w:rsid w:val="00AC356B"/>
    <w:rsid w:val="00AC3A3F"/>
    <w:rsid w:val="00AD5B8B"/>
    <w:rsid w:val="00AD5BC0"/>
    <w:rsid w:val="00AD62E9"/>
    <w:rsid w:val="00AE4D32"/>
    <w:rsid w:val="00AE7266"/>
    <w:rsid w:val="00AF4104"/>
    <w:rsid w:val="00AF497A"/>
    <w:rsid w:val="00AF5A83"/>
    <w:rsid w:val="00B00795"/>
    <w:rsid w:val="00B11C0A"/>
    <w:rsid w:val="00B13B11"/>
    <w:rsid w:val="00B210F9"/>
    <w:rsid w:val="00B25A81"/>
    <w:rsid w:val="00B27000"/>
    <w:rsid w:val="00B32F3F"/>
    <w:rsid w:val="00B341E8"/>
    <w:rsid w:val="00B4203C"/>
    <w:rsid w:val="00B47553"/>
    <w:rsid w:val="00B57272"/>
    <w:rsid w:val="00B649D5"/>
    <w:rsid w:val="00B72DB1"/>
    <w:rsid w:val="00B75104"/>
    <w:rsid w:val="00B77A89"/>
    <w:rsid w:val="00B81A90"/>
    <w:rsid w:val="00B82035"/>
    <w:rsid w:val="00B87306"/>
    <w:rsid w:val="00B91853"/>
    <w:rsid w:val="00BA1337"/>
    <w:rsid w:val="00BA1BAE"/>
    <w:rsid w:val="00BA4C30"/>
    <w:rsid w:val="00BB1D14"/>
    <w:rsid w:val="00BB4712"/>
    <w:rsid w:val="00BB5B27"/>
    <w:rsid w:val="00BC19FF"/>
    <w:rsid w:val="00BC29CB"/>
    <w:rsid w:val="00BC2F88"/>
    <w:rsid w:val="00BD262C"/>
    <w:rsid w:val="00BD3640"/>
    <w:rsid w:val="00BD6461"/>
    <w:rsid w:val="00BE412A"/>
    <w:rsid w:val="00BE5FBC"/>
    <w:rsid w:val="00BF1463"/>
    <w:rsid w:val="00BF2165"/>
    <w:rsid w:val="00C101D3"/>
    <w:rsid w:val="00C12223"/>
    <w:rsid w:val="00C17A3B"/>
    <w:rsid w:val="00C24D81"/>
    <w:rsid w:val="00C25E3F"/>
    <w:rsid w:val="00C261F5"/>
    <w:rsid w:val="00C305B5"/>
    <w:rsid w:val="00C36D30"/>
    <w:rsid w:val="00C458A1"/>
    <w:rsid w:val="00C46391"/>
    <w:rsid w:val="00C475AF"/>
    <w:rsid w:val="00C56F15"/>
    <w:rsid w:val="00C60DD1"/>
    <w:rsid w:val="00C62904"/>
    <w:rsid w:val="00C649B0"/>
    <w:rsid w:val="00C6500A"/>
    <w:rsid w:val="00C67263"/>
    <w:rsid w:val="00C72265"/>
    <w:rsid w:val="00C841BF"/>
    <w:rsid w:val="00C86E84"/>
    <w:rsid w:val="00C933C7"/>
    <w:rsid w:val="00C973C3"/>
    <w:rsid w:val="00CA1FA7"/>
    <w:rsid w:val="00CA32CD"/>
    <w:rsid w:val="00CB236F"/>
    <w:rsid w:val="00CB7685"/>
    <w:rsid w:val="00CB7BE5"/>
    <w:rsid w:val="00CC1887"/>
    <w:rsid w:val="00CC2572"/>
    <w:rsid w:val="00CC6C0C"/>
    <w:rsid w:val="00CD05AE"/>
    <w:rsid w:val="00CD0BEF"/>
    <w:rsid w:val="00CE2023"/>
    <w:rsid w:val="00CE3963"/>
    <w:rsid w:val="00CE4120"/>
    <w:rsid w:val="00CF0A28"/>
    <w:rsid w:val="00CF2C19"/>
    <w:rsid w:val="00CF48AD"/>
    <w:rsid w:val="00CF633A"/>
    <w:rsid w:val="00D0194D"/>
    <w:rsid w:val="00D11FAA"/>
    <w:rsid w:val="00D12FEE"/>
    <w:rsid w:val="00D1779D"/>
    <w:rsid w:val="00D17C83"/>
    <w:rsid w:val="00D24556"/>
    <w:rsid w:val="00D25618"/>
    <w:rsid w:val="00D3341A"/>
    <w:rsid w:val="00D3350A"/>
    <w:rsid w:val="00D36BED"/>
    <w:rsid w:val="00D41C4F"/>
    <w:rsid w:val="00D508A8"/>
    <w:rsid w:val="00D52C32"/>
    <w:rsid w:val="00D61856"/>
    <w:rsid w:val="00D743A9"/>
    <w:rsid w:val="00D7458D"/>
    <w:rsid w:val="00D76666"/>
    <w:rsid w:val="00D81EA8"/>
    <w:rsid w:val="00D85471"/>
    <w:rsid w:val="00D854B6"/>
    <w:rsid w:val="00D859F0"/>
    <w:rsid w:val="00D879AC"/>
    <w:rsid w:val="00DB06E0"/>
    <w:rsid w:val="00DB0E61"/>
    <w:rsid w:val="00DB33BA"/>
    <w:rsid w:val="00DD0974"/>
    <w:rsid w:val="00DD14DC"/>
    <w:rsid w:val="00DD3096"/>
    <w:rsid w:val="00DD4552"/>
    <w:rsid w:val="00DD6013"/>
    <w:rsid w:val="00DE327F"/>
    <w:rsid w:val="00DE56BF"/>
    <w:rsid w:val="00DF333F"/>
    <w:rsid w:val="00DF59D5"/>
    <w:rsid w:val="00DF7DF6"/>
    <w:rsid w:val="00E0231F"/>
    <w:rsid w:val="00E02871"/>
    <w:rsid w:val="00E06880"/>
    <w:rsid w:val="00E06A15"/>
    <w:rsid w:val="00E077FA"/>
    <w:rsid w:val="00E1568A"/>
    <w:rsid w:val="00E20F31"/>
    <w:rsid w:val="00E21DF4"/>
    <w:rsid w:val="00E22CE0"/>
    <w:rsid w:val="00E258C1"/>
    <w:rsid w:val="00E372AE"/>
    <w:rsid w:val="00E4290F"/>
    <w:rsid w:val="00E4579D"/>
    <w:rsid w:val="00E46933"/>
    <w:rsid w:val="00E52025"/>
    <w:rsid w:val="00E569A1"/>
    <w:rsid w:val="00E56A39"/>
    <w:rsid w:val="00E57FC5"/>
    <w:rsid w:val="00E6036A"/>
    <w:rsid w:val="00E65BE4"/>
    <w:rsid w:val="00E70CE8"/>
    <w:rsid w:val="00E817F4"/>
    <w:rsid w:val="00E82788"/>
    <w:rsid w:val="00E8505C"/>
    <w:rsid w:val="00E96003"/>
    <w:rsid w:val="00E9717C"/>
    <w:rsid w:val="00EA0528"/>
    <w:rsid w:val="00EA23F4"/>
    <w:rsid w:val="00EA55C3"/>
    <w:rsid w:val="00EC603F"/>
    <w:rsid w:val="00EC7061"/>
    <w:rsid w:val="00ED07C2"/>
    <w:rsid w:val="00ED3FC4"/>
    <w:rsid w:val="00ED5A04"/>
    <w:rsid w:val="00ED68F4"/>
    <w:rsid w:val="00EE582E"/>
    <w:rsid w:val="00EF0F29"/>
    <w:rsid w:val="00EF348A"/>
    <w:rsid w:val="00EF4237"/>
    <w:rsid w:val="00EF474A"/>
    <w:rsid w:val="00EF6057"/>
    <w:rsid w:val="00EF6D8B"/>
    <w:rsid w:val="00F10415"/>
    <w:rsid w:val="00F1726D"/>
    <w:rsid w:val="00F206FA"/>
    <w:rsid w:val="00F21EE7"/>
    <w:rsid w:val="00F31EAA"/>
    <w:rsid w:val="00F349E1"/>
    <w:rsid w:val="00F34A65"/>
    <w:rsid w:val="00F40C03"/>
    <w:rsid w:val="00F46EEA"/>
    <w:rsid w:val="00F50AE8"/>
    <w:rsid w:val="00F54D14"/>
    <w:rsid w:val="00F551CE"/>
    <w:rsid w:val="00F61511"/>
    <w:rsid w:val="00F64E54"/>
    <w:rsid w:val="00F66C58"/>
    <w:rsid w:val="00F66CE3"/>
    <w:rsid w:val="00F708A7"/>
    <w:rsid w:val="00F71AE9"/>
    <w:rsid w:val="00F803D2"/>
    <w:rsid w:val="00F81C6A"/>
    <w:rsid w:val="00F81CB5"/>
    <w:rsid w:val="00F927BB"/>
    <w:rsid w:val="00F951D5"/>
    <w:rsid w:val="00FA057B"/>
    <w:rsid w:val="00FA14D7"/>
    <w:rsid w:val="00FA4C9A"/>
    <w:rsid w:val="00FA5177"/>
    <w:rsid w:val="00FB108C"/>
    <w:rsid w:val="00FB3C8D"/>
    <w:rsid w:val="00FC0ECB"/>
    <w:rsid w:val="00FD4A42"/>
    <w:rsid w:val="00FD724C"/>
    <w:rsid w:val="00FE036F"/>
    <w:rsid w:val="00FE1E9E"/>
    <w:rsid w:val="00FE2AF2"/>
    <w:rsid w:val="00FE6FE6"/>
    <w:rsid w:val="00FF4F1A"/>
    <w:rsid w:val="00FF500B"/>
    <w:rsid w:val="00FF5398"/>
    <w:rsid w:val="00FF7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3D7B8327-EF15-4F08-BECC-59E7EAF65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5BC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styleId="1">
    <w:name w:val="heading 1"/>
    <w:basedOn w:val="a"/>
    <w:next w:val="a"/>
    <w:link w:val="10"/>
    <w:qFormat/>
    <w:rsid w:val="00AD5BC0"/>
    <w:pPr>
      <w:spacing w:before="108" w:after="108"/>
      <w:ind w:firstLine="0"/>
      <w:jc w:val="center"/>
      <w:outlineLvl w:val="0"/>
    </w:pPr>
    <w:rPr>
      <w:rFonts w:cs="Times New Roman"/>
      <w:b/>
      <w:bCs/>
      <w:color w:val="000080"/>
    </w:rPr>
  </w:style>
  <w:style w:type="paragraph" w:styleId="2">
    <w:name w:val="heading 2"/>
    <w:basedOn w:val="1"/>
    <w:next w:val="a"/>
    <w:qFormat/>
    <w:rsid w:val="00AD5BC0"/>
    <w:pPr>
      <w:outlineLvl w:val="1"/>
    </w:pPr>
  </w:style>
  <w:style w:type="paragraph" w:styleId="3">
    <w:name w:val="heading 3"/>
    <w:basedOn w:val="2"/>
    <w:next w:val="a"/>
    <w:qFormat/>
    <w:rsid w:val="00AD5BC0"/>
    <w:pPr>
      <w:outlineLvl w:val="2"/>
    </w:pPr>
  </w:style>
  <w:style w:type="paragraph" w:styleId="4">
    <w:name w:val="heading 4"/>
    <w:basedOn w:val="3"/>
    <w:next w:val="a"/>
    <w:qFormat/>
    <w:rsid w:val="00AD5BC0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rsid w:val="00AD5BC0"/>
    <w:rPr>
      <w:b/>
      <w:bCs/>
      <w:color w:val="000080"/>
      <w:sz w:val="20"/>
      <w:szCs w:val="20"/>
    </w:rPr>
  </w:style>
  <w:style w:type="character" w:customStyle="1" w:styleId="a4">
    <w:name w:val="Гипертекстовая ссылка"/>
    <w:rsid w:val="00AD5BC0"/>
    <w:rPr>
      <w:b/>
      <w:bCs/>
      <w:color w:val="008000"/>
      <w:sz w:val="20"/>
      <w:szCs w:val="20"/>
      <w:u w:val="single"/>
    </w:rPr>
  </w:style>
  <w:style w:type="paragraph" w:customStyle="1" w:styleId="a5">
    <w:name w:val="Основное меню"/>
    <w:basedOn w:val="a"/>
    <w:next w:val="a"/>
    <w:rsid w:val="00AD5BC0"/>
    <w:rPr>
      <w:rFonts w:ascii="Verdana" w:hAnsi="Verdana" w:cs="Verdana"/>
      <w:sz w:val="22"/>
      <w:szCs w:val="22"/>
    </w:rPr>
  </w:style>
  <w:style w:type="paragraph" w:customStyle="1" w:styleId="a6">
    <w:name w:val="Заголовок"/>
    <w:basedOn w:val="a5"/>
    <w:next w:val="a"/>
    <w:rsid w:val="00AD5BC0"/>
    <w:rPr>
      <w:b/>
      <w:bCs/>
      <w:color w:val="C0C0C0"/>
    </w:rPr>
  </w:style>
  <w:style w:type="paragraph" w:customStyle="1" w:styleId="a7">
    <w:name w:val="Заголовок статьи"/>
    <w:basedOn w:val="a"/>
    <w:next w:val="a"/>
    <w:rsid w:val="00AD5BC0"/>
    <w:pPr>
      <w:ind w:left="1612" w:hanging="892"/>
    </w:pPr>
  </w:style>
  <w:style w:type="paragraph" w:customStyle="1" w:styleId="a8">
    <w:name w:val="Интерактивный заголовок"/>
    <w:basedOn w:val="a6"/>
    <w:next w:val="a"/>
    <w:rsid w:val="00AD5BC0"/>
    <w:rPr>
      <w:u w:val="single"/>
    </w:rPr>
  </w:style>
  <w:style w:type="paragraph" w:customStyle="1" w:styleId="a9">
    <w:name w:val="Текст (лев. подпись)"/>
    <w:basedOn w:val="a"/>
    <w:next w:val="a"/>
    <w:rsid w:val="00AD5BC0"/>
    <w:pPr>
      <w:ind w:firstLine="0"/>
      <w:jc w:val="left"/>
    </w:pPr>
  </w:style>
  <w:style w:type="paragraph" w:customStyle="1" w:styleId="aa">
    <w:name w:val="Колонтитул (левый)"/>
    <w:basedOn w:val="a9"/>
    <w:next w:val="a"/>
    <w:rsid w:val="00AD5BC0"/>
    <w:rPr>
      <w:sz w:val="14"/>
      <w:szCs w:val="14"/>
    </w:rPr>
  </w:style>
  <w:style w:type="paragraph" w:customStyle="1" w:styleId="ab">
    <w:name w:val="Текст (прав. подпись)"/>
    <w:basedOn w:val="a"/>
    <w:next w:val="a"/>
    <w:rsid w:val="00AD5BC0"/>
    <w:pPr>
      <w:ind w:firstLine="0"/>
      <w:jc w:val="right"/>
    </w:pPr>
  </w:style>
  <w:style w:type="paragraph" w:customStyle="1" w:styleId="ac">
    <w:name w:val="Колонтитул (правый)"/>
    <w:basedOn w:val="ab"/>
    <w:next w:val="a"/>
    <w:rsid w:val="00AD5BC0"/>
    <w:rPr>
      <w:sz w:val="14"/>
      <w:szCs w:val="14"/>
    </w:rPr>
  </w:style>
  <w:style w:type="paragraph" w:customStyle="1" w:styleId="ad">
    <w:name w:val="Комментарий"/>
    <w:basedOn w:val="a"/>
    <w:next w:val="a"/>
    <w:rsid w:val="00AD5BC0"/>
    <w:pPr>
      <w:ind w:left="170" w:firstLine="0"/>
    </w:pPr>
    <w:rPr>
      <w:i/>
      <w:iCs/>
      <w:color w:val="800080"/>
    </w:rPr>
  </w:style>
  <w:style w:type="paragraph" w:customStyle="1" w:styleId="ae">
    <w:name w:val="Комментарий пользователя"/>
    <w:basedOn w:val="ad"/>
    <w:next w:val="a"/>
    <w:rsid w:val="00AD5BC0"/>
    <w:pPr>
      <w:jc w:val="left"/>
    </w:pPr>
    <w:rPr>
      <w:color w:val="000080"/>
    </w:rPr>
  </w:style>
  <w:style w:type="character" w:customStyle="1" w:styleId="af">
    <w:name w:val="Найденные слова"/>
    <w:basedOn w:val="a3"/>
    <w:rsid w:val="00AD5BC0"/>
    <w:rPr>
      <w:b/>
      <w:bCs/>
      <w:color w:val="000080"/>
      <w:sz w:val="20"/>
      <w:szCs w:val="20"/>
    </w:rPr>
  </w:style>
  <w:style w:type="character" w:customStyle="1" w:styleId="af0">
    <w:name w:val="Не вступил в силу"/>
    <w:rsid w:val="00AD5BC0"/>
    <w:rPr>
      <w:b/>
      <w:bCs/>
      <w:color w:val="008080"/>
      <w:sz w:val="20"/>
      <w:szCs w:val="20"/>
    </w:rPr>
  </w:style>
  <w:style w:type="paragraph" w:customStyle="1" w:styleId="af1">
    <w:name w:val="Объект"/>
    <w:basedOn w:val="a"/>
    <w:next w:val="a"/>
    <w:rsid w:val="00AD5BC0"/>
  </w:style>
  <w:style w:type="paragraph" w:customStyle="1" w:styleId="af2">
    <w:name w:val="Таблицы (моноширинный)"/>
    <w:basedOn w:val="a"/>
    <w:next w:val="a"/>
    <w:rsid w:val="00AD5BC0"/>
    <w:pPr>
      <w:ind w:firstLine="0"/>
    </w:pPr>
    <w:rPr>
      <w:rFonts w:ascii="Courier New" w:hAnsi="Courier New" w:cs="Courier New"/>
    </w:rPr>
  </w:style>
  <w:style w:type="paragraph" w:customStyle="1" w:styleId="af3">
    <w:name w:val="Оглавление"/>
    <w:basedOn w:val="af2"/>
    <w:next w:val="a"/>
    <w:rsid w:val="00AD5BC0"/>
    <w:pPr>
      <w:ind w:left="140"/>
    </w:pPr>
  </w:style>
  <w:style w:type="paragraph" w:customStyle="1" w:styleId="af4">
    <w:name w:val="Переменная часть"/>
    <w:basedOn w:val="a5"/>
    <w:next w:val="a"/>
    <w:rsid w:val="00AD5BC0"/>
    <w:rPr>
      <w:sz w:val="18"/>
      <w:szCs w:val="18"/>
    </w:rPr>
  </w:style>
  <w:style w:type="paragraph" w:customStyle="1" w:styleId="af5">
    <w:name w:val="Постоянная часть"/>
    <w:basedOn w:val="a5"/>
    <w:next w:val="a"/>
    <w:rsid w:val="00AD5BC0"/>
    <w:rPr>
      <w:sz w:val="20"/>
      <w:szCs w:val="20"/>
    </w:rPr>
  </w:style>
  <w:style w:type="paragraph" w:customStyle="1" w:styleId="af6">
    <w:name w:val="Прижатый влево"/>
    <w:basedOn w:val="a"/>
    <w:next w:val="a"/>
    <w:rsid w:val="00AD5BC0"/>
    <w:pPr>
      <w:ind w:firstLine="0"/>
      <w:jc w:val="left"/>
    </w:pPr>
  </w:style>
  <w:style w:type="character" w:customStyle="1" w:styleId="af7">
    <w:name w:val="Продолжение ссылки"/>
    <w:basedOn w:val="a4"/>
    <w:rsid w:val="00AD5BC0"/>
    <w:rPr>
      <w:b/>
      <w:bCs/>
      <w:color w:val="008000"/>
      <w:sz w:val="20"/>
      <w:szCs w:val="20"/>
      <w:u w:val="single"/>
    </w:rPr>
  </w:style>
  <w:style w:type="paragraph" w:customStyle="1" w:styleId="af8">
    <w:name w:val="Словарная статья"/>
    <w:basedOn w:val="a"/>
    <w:next w:val="a"/>
    <w:rsid w:val="00AD5BC0"/>
    <w:pPr>
      <w:ind w:right="118" w:firstLine="0"/>
    </w:pPr>
  </w:style>
  <w:style w:type="paragraph" w:customStyle="1" w:styleId="af9">
    <w:name w:val="Текст (справка)"/>
    <w:basedOn w:val="a"/>
    <w:next w:val="a"/>
    <w:rsid w:val="00AD5BC0"/>
    <w:pPr>
      <w:ind w:left="170" w:right="170" w:firstLine="0"/>
      <w:jc w:val="left"/>
    </w:pPr>
  </w:style>
  <w:style w:type="character" w:customStyle="1" w:styleId="afa">
    <w:name w:val="Утратил силу"/>
    <w:rsid w:val="00AD5BC0"/>
    <w:rPr>
      <w:b/>
      <w:bCs/>
      <w:strike/>
      <w:color w:val="808000"/>
      <w:sz w:val="20"/>
      <w:szCs w:val="20"/>
    </w:rPr>
  </w:style>
  <w:style w:type="table" w:styleId="afb">
    <w:name w:val="Table Grid"/>
    <w:basedOn w:val="a1"/>
    <w:rsid w:val="00152189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c">
    <w:name w:val="Strong"/>
    <w:uiPriority w:val="22"/>
    <w:qFormat/>
    <w:rsid w:val="00152189"/>
    <w:rPr>
      <w:b/>
      <w:bCs/>
    </w:rPr>
  </w:style>
  <w:style w:type="paragraph" w:customStyle="1" w:styleId="11">
    <w:name w:val="Стиль Знак Знак Знак1 Знак Знак Знак Знак Знак Знак1 Знак Знак Знак"/>
    <w:basedOn w:val="a"/>
    <w:rsid w:val="00AD5B8B"/>
    <w:pPr>
      <w:widowControl/>
      <w:tabs>
        <w:tab w:val="num" w:pos="360"/>
      </w:tabs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lang w:val="en-US" w:eastAsia="en-US"/>
    </w:rPr>
  </w:style>
  <w:style w:type="paragraph" w:customStyle="1" w:styleId="ConsNormal">
    <w:name w:val="ConsNormal"/>
    <w:rsid w:val="00135E79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fd">
    <w:name w:val="header"/>
    <w:basedOn w:val="a"/>
    <w:link w:val="afe"/>
    <w:uiPriority w:val="99"/>
    <w:unhideWhenUsed/>
    <w:rsid w:val="00135E79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e">
    <w:name w:val="Верхний колонтитул Знак"/>
    <w:link w:val="afd"/>
    <w:uiPriority w:val="99"/>
    <w:rsid w:val="00135E79"/>
    <w:rPr>
      <w:rFonts w:ascii="Arial" w:hAnsi="Arial" w:cs="Arial"/>
    </w:rPr>
  </w:style>
  <w:style w:type="paragraph" w:styleId="aff">
    <w:name w:val="footer"/>
    <w:basedOn w:val="a"/>
    <w:link w:val="aff0"/>
    <w:uiPriority w:val="99"/>
    <w:unhideWhenUsed/>
    <w:rsid w:val="00135E79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f0">
    <w:name w:val="Нижний колонтитул Знак"/>
    <w:link w:val="aff"/>
    <w:uiPriority w:val="99"/>
    <w:rsid w:val="00135E79"/>
    <w:rPr>
      <w:rFonts w:ascii="Arial" w:hAnsi="Arial" w:cs="Arial"/>
    </w:rPr>
  </w:style>
  <w:style w:type="paragraph" w:styleId="aff1">
    <w:name w:val="Balloon Text"/>
    <w:basedOn w:val="a"/>
    <w:link w:val="aff2"/>
    <w:uiPriority w:val="99"/>
    <w:semiHidden/>
    <w:unhideWhenUsed/>
    <w:rsid w:val="00135E79"/>
    <w:rPr>
      <w:rFonts w:ascii="Tahoma" w:hAnsi="Tahoma" w:cs="Times New Roman"/>
      <w:sz w:val="16"/>
      <w:szCs w:val="16"/>
    </w:rPr>
  </w:style>
  <w:style w:type="character" w:customStyle="1" w:styleId="aff2">
    <w:name w:val="Текст выноски Знак"/>
    <w:link w:val="aff1"/>
    <w:uiPriority w:val="99"/>
    <w:semiHidden/>
    <w:rsid w:val="00135E7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732A66"/>
    <w:rPr>
      <w:rFonts w:ascii="Arial" w:hAnsi="Arial" w:cs="Arial"/>
      <w:b/>
      <w:bCs/>
      <w:color w:val="000080"/>
    </w:rPr>
  </w:style>
  <w:style w:type="character" w:customStyle="1" w:styleId="aff3">
    <w:name w:val="Основной текст Знак"/>
    <w:link w:val="aff4"/>
    <w:rsid w:val="0058329B"/>
    <w:rPr>
      <w:rFonts w:eastAsia="Arial Unicode MS"/>
      <w:sz w:val="25"/>
      <w:szCs w:val="25"/>
      <w:lang w:val="ru-RU" w:eastAsia="ru-RU" w:bidi="ar-SA"/>
    </w:rPr>
  </w:style>
  <w:style w:type="character" w:customStyle="1" w:styleId="aff5">
    <w:name w:val="Основной текст + Полужирный"/>
    <w:rsid w:val="0058329B"/>
    <w:rPr>
      <w:rFonts w:eastAsia="Arial Unicode MS"/>
      <w:b/>
      <w:bCs/>
      <w:sz w:val="25"/>
      <w:szCs w:val="25"/>
      <w:lang w:val="ru-RU" w:eastAsia="ru-RU" w:bidi="ar-SA"/>
    </w:rPr>
  </w:style>
  <w:style w:type="paragraph" w:styleId="aff4">
    <w:name w:val="Body Text"/>
    <w:basedOn w:val="a"/>
    <w:link w:val="aff3"/>
    <w:rsid w:val="0058329B"/>
    <w:pPr>
      <w:widowControl/>
      <w:shd w:val="clear" w:color="auto" w:fill="FFFFFF"/>
      <w:autoSpaceDE/>
      <w:autoSpaceDN/>
      <w:adjustRightInd/>
      <w:spacing w:line="307" w:lineRule="exact"/>
      <w:ind w:firstLine="0"/>
    </w:pPr>
    <w:rPr>
      <w:rFonts w:ascii="Times New Roman" w:eastAsia="Arial Unicode MS" w:hAnsi="Times New Roman" w:cs="Times New Roman"/>
      <w:sz w:val="25"/>
      <w:szCs w:val="25"/>
    </w:rPr>
  </w:style>
  <w:style w:type="paragraph" w:styleId="20">
    <w:name w:val="Body Text 2"/>
    <w:basedOn w:val="a"/>
    <w:link w:val="21"/>
    <w:uiPriority w:val="99"/>
    <w:rsid w:val="00B87306"/>
    <w:pPr>
      <w:autoSpaceDE/>
      <w:autoSpaceDN/>
      <w:adjustRightInd/>
      <w:ind w:right="5101" w:firstLine="0"/>
    </w:pPr>
    <w:rPr>
      <w:rFonts w:ascii="Times New Roman" w:hAnsi="Times New Roman" w:cs="Times New Roman"/>
      <w:sz w:val="28"/>
      <w:szCs w:val="28"/>
    </w:rPr>
  </w:style>
  <w:style w:type="character" w:customStyle="1" w:styleId="21">
    <w:name w:val="Основной текст 2 Знак"/>
    <w:link w:val="20"/>
    <w:uiPriority w:val="99"/>
    <w:rsid w:val="00B87306"/>
    <w:rPr>
      <w:sz w:val="28"/>
      <w:szCs w:val="28"/>
    </w:rPr>
  </w:style>
  <w:style w:type="paragraph" w:customStyle="1" w:styleId="ConsPlusNormal">
    <w:name w:val="ConsPlusNormal"/>
    <w:rsid w:val="00246A46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styleId="aff6">
    <w:name w:val="No Spacing"/>
    <w:uiPriority w:val="1"/>
    <w:qFormat/>
    <w:rsid w:val="000B1834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character" w:styleId="aff7">
    <w:name w:val="Hyperlink"/>
    <w:uiPriority w:val="99"/>
    <w:unhideWhenUsed/>
    <w:rsid w:val="00D879AC"/>
    <w:rPr>
      <w:color w:val="0000FF"/>
      <w:u w:val="single"/>
    </w:rPr>
  </w:style>
  <w:style w:type="character" w:styleId="aff8">
    <w:name w:val="FollowedHyperlink"/>
    <w:uiPriority w:val="99"/>
    <w:semiHidden/>
    <w:unhideWhenUsed/>
    <w:rsid w:val="00D879AC"/>
    <w:rPr>
      <w:color w:val="800080"/>
      <w:u w:val="single"/>
    </w:rPr>
  </w:style>
  <w:style w:type="paragraph" w:styleId="30">
    <w:name w:val="Body Text Indent 3"/>
    <w:basedOn w:val="a"/>
    <w:link w:val="31"/>
    <w:rsid w:val="00365ACE"/>
    <w:pPr>
      <w:widowControl/>
      <w:autoSpaceDE/>
      <w:autoSpaceDN/>
      <w:adjustRightInd/>
      <w:spacing w:after="120"/>
      <w:ind w:left="283" w:firstLine="0"/>
      <w:jc w:val="left"/>
    </w:pPr>
    <w:rPr>
      <w:rFonts w:ascii="Times New Roman" w:hAnsi="Times New Roman" w:cs="Times New Roman"/>
      <w:sz w:val="16"/>
      <w:szCs w:val="16"/>
    </w:rPr>
  </w:style>
  <w:style w:type="character" w:customStyle="1" w:styleId="31">
    <w:name w:val="Основной текст с отступом 3 Знак"/>
    <w:link w:val="30"/>
    <w:rsid w:val="00365ACE"/>
    <w:rPr>
      <w:sz w:val="16"/>
      <w:szCs w:val="16"/>
    </w:rPr>
  </w:style>
  <w:style w:type="paragraph" w:styleId="aff9">
    <w:name w:val="Body Text Indent"/>
    <w:basedOn w:val="a"/>
    <w:link w:val="affa"/>
    <w:rsid w:val="008B79C6"/>
    <w:pPr>
      <w:widowControl/>
      <w:autoSpaceDE/>
      <w:autoSpaceDN/>
      <w:adjustRightInd/>
      <w:spacing w:after="120"/>
      <w:ind w:left="283" w:firstLine="0"/>
      <w:jc w:val="left"/>
    </w:pPr>
    <w:rPr>
      <w:rFonts w:ascii="Times New Roman" w:hAnsi="Times New Roman" w:cs="Times New Roman"/>
      <w:sz w:val="28"/>
    </w:rPr>
  </w:style>
  <w:style w:type="character" w:customStyle="1" w:styleId="affa">
    <w:name w:val="Основной текст с отступом Знак"/>
    <w:link w:val="aff9"/>
    <w:rsid w:val="008B79C6"/>
    <w:rPr>
      <w:sz w:val="28"/>
    </w:rPr>
  </w:style>
  <w:style w:type="paragraph" w:customStyle="1" w:styleId="FORMATTEXT">
    <w:name w:val=".FORMATTEXT"/>
    <w:basedOn w:val="a"/>
    <w:uiPriority w:val="99"/>
    <w:rsid w:val="00777C08"/>
    <w:pPr>
      <w:widowControl/>
      <w:adjustRightInd/>
      <w:ind w:firstLine="0"/>
      <w:jc w:val="left"/>
    </w:pPr>
    <w:rPr>
      <w:rFonts w:eastAsia="Calibri"/>
    </w:rPr>
  </w:style>
  <w:style w:type="character" w:customStyle="1" w:styleId="blk">
    <w:name w:val="blk"/>
    <w:rsid w:val="00FD4A42"/>
  </w:style>
  <w:style w:type="paragraph" w:styleId="affb">
    <w:name w:val="List Paragraph"/>
    <w:basedOn w:val="a"/>
    <w:uiPriority w:val="1"/>
    <w:qFormat/>
    <w:rsid w:val="00857EF8"/>
    <w:pPr>
      <w:autoSpaceDE/>
      <w:autoSpaceDN/>
      <w:adjustRightInd/>
      <w:ind w:firstLine="0"/>
      <w:jc w:val="left"/>
    </w:pPr>
    <w:rPr>
      <w:rFonts w:ascii="Calibri" w:eastAsia="Calibri" w:hAnsi="Calibri" w:cs="Times New Roman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0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89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45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53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5185B4"/>
                    <w:right w:val="none" w:sz="0" w:space="0" w:color="auto"/>
                  </w:divBdr>
                  <w:divsChild>
                    <w:div w:id="148504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44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4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23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77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9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05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16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3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2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9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91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34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119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7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9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83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09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1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23" w:color="59B5E6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18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4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2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13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5185B4"/>
                    <w:right w:val="none" w:sz="0" w:space="0" w:color="auto"/>
                  </w:divBdr>
                  <w:divsChild>
                    <w:div w:id="140371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18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1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8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5185B4"/>
                    <w:right w:val="none" w:sz="0" w:space="0" w:color="auto"/>
                  </w:divBdr>
                  <w:divsChild>
                    <w:div w:id="960964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56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1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79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76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98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AE5D4D-635A-419C-A149-FA4A9FFDA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Распоряжение Кабинета Министров Республики Татарстан</vt:lpstr>
    </vt:vector>
  </TitlesOfParts>
  <Company/>
  <LinksUpToDate>false</LinksUpToDate>
  <CharactersWithSpaces>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Распоряжение Кабинета Министров Республики Татарстан</dc:title>
  <dc:creator>safin</dc:creator>
  <cp:lastModifiedBy>Гульназ Минниханова</cp:lastModifiedBy>
  <cp:revision>2</cp:revision>
  <cp:lastPrinted>2015-02-25T10:55:00Z</cp:lastPrinted>
  <dcterms:created xsi:type="dcterms:W3CDTF">2022-03-29T13:08:00Z</dcterms:created>
  <dcterms:modified xsi:type="dcterms:W3CDTF">2022-03-29T13:08:00Z</dcterms:modified>
</cp:coreProperties>
</file>